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D1" w:rsidRDefault="00BB10D1" w:rsidP="00BB10D1">
      <w:pPr>
        <w:ind w:left="5760"/>
        <w:rPr>
          <w:szCs w:val="28"/>
        </w:rPr>
      </w:pPr>
      <w:r>
        <w:rPr>
          <w:szCs w:val="28"/>
        </w:rPr>
        <w:t xml:space="preserve">Утвержден </w:t>
      </w:r>
    </w:p>
    <w:p w:rsidR="00951FCD" w:rsidRDefault="00BB10D1" w:rsidP="009F4835">
      <w:pPr>
        <w:ind w:left="5760"/>
        <w:jc w:val="both"/>
        <w:rPr>
          <w:szCs w:val="28"/>
        </w:rPr>
      </w:pPr>
      <w:r>
        <w:rPr>
          <w:szCs w:val="28"/>
        </w:rPr>
        <w:t xml:space="preserve">решением </w:t>
      </w:r>
    </w:p>
    <w:p w:rsidR="00BB10D1" w:rsidRDefault="00BB10D1" w:rsidP="00951FCD">
      <w:pPr>
        <w:ind w:left="5760"/>
        <w:jc w:val="both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B39B9" w:rsidTr="005B39B9">
        <w:tc>
          <w:tcPr>
            <w:tcW w:w="486" w:type="dxa"/>
            <w:vAlign w:val="bottom"/>
            <w:hideMark/>
          </w:tcPr>
          <w:p w:rsidR="005B39B9" w:rsidRDefault="005B39B9" w:rsidP="003F696E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9B9" w:rsidRDefault="00086CE9" w:rsidP="003F696E">
            <w:pPr>
              <w:pStyle w:val="a3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5B39B9" w:rsidRDefault="005B39B9" w:rsidP="003F696E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9B9" w:rsidRDefault="00086CE9" w:rsidP="003F696E">
            <w:pPr>
              <w:pStyle w:val="a3"/>
              <w:jc w:val="center"/>
            </w:pPr>
            <w:r>
              <w:t>7/</w:t>
            </w:r>
            <w:r w:rsidR="008D7D7A">
              <w:t>169</w:t>
            </w:r>
            <w:bookmarkStart w:id="0" w:name="_GoBack"/>
            <w:bookmarkEnd w:id="0"/>
          </w:p>
        </w:tc>
      </w:tr>
    </w:tbl>
    <w:p w:rsidR="00BB10D1" w:rsidRDefault="00BB10D1" w:rsidP="00BB10D1">
      <w:pPr>
        <w:rPr>
          <w:szCs w:val="28"/>
        </w:rPr>
      </w:pPr>
    </w:p>
    <w:p w:rsidR="00BB10D1" w:rsidRDefault="00BB10D1" w:rsidP="00BB10D1">
      <w:pPr>
        <w:rPr>
          <w:szCs w:val="28"/>
        </w:rPr>
      </w:pPr>
    </w:p>
    <w:p w:rsidR="00BB10D1" w:rsidRDefault="00BB10D1" w:rsidP="00BB10D1">
      <w:pPr>
        <w:rPr>
          <w:szCs w:val="28"/>
        </w:rPr>
      </w:pPr>
    </w:p>
    <w:p w:rsidR="00BB10D1" w:rsidRDefault="00BB10D1" w:rsidP="00BB10D1">
      <w:pPr>
        <w:jc w:val="center"/>
        <w:rPr>
          <w:szCs w:val="28"/>
        </w:rPr>
      </w:pPr>
      <w:r>
        <w:rPr>
          <w:szCs w:val="28"/>
        </w:rPr>
        <w:t>Текст надписи</w:t>
      </w:r>
    </w:p>
    <w:p w:rsidR="00BB10D1" w:rsidRDefault="00BB10D1" w:rsidP="00BB10D1">
      <w:pPr>
        <w:jc w:val="center"/>
        <w:rPr>
          <w:szCs w:val="28"/>
        </w:rPr>
      </w:pPr>
      <w:r>
        <w:rPr>
          <w:szCs w:val="28"/>
        </w:rPr>
        <w:t xml:space="preserve">на мемориальной доске </w:t>
      </w:r>
      <w:r>
        <w:rPr>
          <w:bCs/>
          <w:szCs w:val="28"/>
        </w:rPr>
        <w:t>н</w:t>
      </w:r>
      <w:r>
        <w:rPr>
          <w:szCs w:val="28"/>
        </w:rPr>
        <w:t xml:space="preserve">ародному артисту Российской Федерации, </w:t>
      </w:r>
    </w:p>
    <w:p w:rsidR="00951FCD" w:rsidRDefault="000007B2" w:rsidP="00BB10D1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заслуженному деятелю</w:t>
      </w:r>
      <w:r w:rsidR="00CE2BB5">
        <w:rPr>
          <w:bCs/>
          <w:iCs/>
          <w:szCs w:val="28"/>
        </w:rPr>
        <w:t xml:space="preserve"> искусств РСФСР, почетному</w:t>
      </w:r>
      <w:r>
        <w:rPr>
          <w:bCs/>
          <w:iCs/>
          <w:szCs w:val="28"/>
        </w:rPr>
        <w:t xml:space="preserve"> гражданин</w:t>
      </w:r>
      <w:r w:rsidR="00CE2BB5">
        <w:rPr>
          <w:bCs/>
          <w:iCs/>
          <w:szCs w:val="28"/>
        </w:rPr>
        <w:t>у</w:t>
      </w:r>
      <w:r>
        <w:rPr>
          <w:bCs/>
          <w:iCs/>
          <w:szCs w:val="28"/>
        </w:rPr>
        <w:t xml:space="preserve"> В</w:t>
      </w:r>
      <w:r w:rsidR="00CE2BB5">
        <w:rPr>
          <w:bCs/>
          <w:iCs/>
          <w:szCs w:val="28"/>
        </w:rPr>
        <w:t>олгоградской области, основателю и художественному руководителю</w:t>
      </w:r>
      <w:r>
        <w:rPr>
          <w:bCs/>
          <w:iCs/>
          <w:szCs w:val="28"/>
        </w:rPr>
        <w:t xml:space="preserve"> Волгоградского государственного Нового экспериментального театра </w:t>
      </w:r>
    </w:p>
    <w:p w:rsidR="00BB10D1" w:rsidRDefault="00BB10D1" w:rsidP="00BB10D1">
      <w:pPr>
        <w:jc w:val="center"/>
        <w:rPr>
          <w:szCs w:val="28"/>
        </w:rPr>
      </w:pPr>
      <w:proofErr w:type="spellStart"/>
      <w:r>
        <w:rPr>
          <w:szCs w:val="28"/>
        </w:rPr>
        <w:t>Мириану</w:t>
      </w:r>
      <w:proofErr w:type="spellEnd"/>
      <w:r>
        <w:rPr>
          <w:szCs w:val="28"/>
        </w:rPr>
        <w:t xml:space="preserve"> (Отару) Ивановичу </w:t>
      </w:r>
      <w:proofErr w:type="spellStart"/>
      <w:r>
        <w:rPr>
          <w:szCs w:val="28"/>
        </w:rPr>
        <w:t>Джангишерашвили</w:t>
      </w:r>
      <w:proofErr w:type="spellEnd"/>
    </w:p>
    <w:p w:rsidR="00BB10D1" w:rsidRDefault="00BB10D1" w:rsidP="00BB10D1">
      <w:pPr>
        <w:tabs>
          <w:tab w:val="left" w:pos="849"/>
          <w:tab w:val="left" w:pos="1134"/>
          <w:tab w:val="left" w:pos="1418"/>
        </w:tabs>
        <w:jc w:val="both"/>
        <w:rPr>
          <w:szCs w:val="28"/>
        </w:rPr>
      </w:pPr>
    </w:p>
    <w:p w:rsidR="00BB10D1" w:rsidRDefault="00BB10D1" w:rsidP="001C62BA">
      <w:pPr>
        <w:tabs>
          <w:tab w:val="left" w:pos="747"/>
        </w:tabs>
        <w:ind w:right="-1"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bCs/>
          <w:iCs/>
          <w:szCs w:val="28"/>
        </w:rPr>
        <w:t xml:space="preserve">В этом доме с 1989 по 2018 год жил народный артист Российской Федерации, заслуженный деятель искусств РСФСР, почетный гражданин Волгоградской области, основатель и художественный руководитель Волгоградского государственного Нового экспериментального театра </w:t>
      </w:r>
      <w:proofErr w:type="spellStart"/>
      <w:r>
        <w:rPr>
          <w:bCs/>
          <w:iCs/>
          <w:szCs w:val="28"/>
        </w:rPr>
        <w:t>Мириан</w:t>
      </w:r>
      <w:proofErr w:type="spellEnd"/>
      <w:r>
        <w:rPr>
          <w:bCs/>
          <w:iCs/>
          <w:szCs w:val="28"/>
        </w:rPr>
        <w:t xml:space="preserve"> (Отар) Иванович </w:t>
      </w:r>
      <w:proofErr w:type="spellStart"/>
      <w:r>
        <w:rPr>
          <w:bCs/>
          <w:iCs/>
          <w:szCs w:val="28"/>
        </w:rPr>
        <w:t>Джангишерашвили</w:t>
      </w:r>
      <w:proofErr w:type="spellEnd"/>
      <w:r>
        <w:rPr>
          <w:szCs w:val="28"/>
        </w:rPr>
        <w:t xml:space="preserve">». </w:t>
      </w:r>
    </w:p>
    <w:p w:rsidR="00BB10D1" w:rsidRDefault="00BB10D1" w:rsidP="007A13BD">
      <w:pPr>
        <w:ind w:left="5580" w:hanging="5580"/>
        <w:jc w:val="both"/>
      </w:pPr>
    </w:p>
    <w:p w:rsidR="00BB10D1" w:rsidRDefault="00BB10D1" w:rsidP="007A13BD">
      <w:pPr>
        <w:ind w:left="5580" w:hanging="5580"/>
        <w:jc w:val="both"/>
      </w:pPr>
    </w:p>
    <w:p w:rsidR="00BB10D1" w:rsidRDefault="00BB10D1" w:rsidP="007A13BD">
      <w:pPr>
        <w:ind w:left="5580" w:hanging="5580"/>
        <w:jc w:val="both"/>
      </w:pPr>
    </w:p>
    <w:p w:rsidR="00BB10D1" w:rsidRDefault="00BB10D1" w:rsidP="00951FCD">
      <w:pPr>
        <w:ind w:left="4962"/>
        <w:jc w:val="both"/>
        <w:rPr>
          <w:bCs/>
          <w:szCs w:val="28"/>
        </w:rPr>
      </w:pPr>
      <w:r>
        <w:rPr>
          <w:bCs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</w:t>
      </w:r>
    </w:p>
    <w:p w:rsidR="00951FCD" w:rsidRDefault="00951FCD" w:rsidP="00951FCD">
      <w:pPr>
        <w:jc w:val="both"/>
        <w:rPr>
          <w:szCs w:val="28"/>
        </w:rPr>
      </w:pPr>
    </w:p>
    <w:sectPr w:rsidR="00951FCD" w:rsidSect="00115D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D7"/>
    <w:rsid w:val="000007B2"/>
    <w:rsid w:val="00086CE9"/>
    <w:rsid w:val="00115DC0"/>
    <w:rsid w:val="001C62BA"/>
    <w:rsid w:val="00231AD7"/>
    <w:rsid w:val="005B39B9"/>
    <w:rsid w:val="00682D31"/>
    <w:rsid w:val="007A13BD"/>
    <w:rsid w:val="008D7D7A"/>
    <w:rsid w:val="00951FCD"/>
    <w:rsid w:val="009F4835"/>
    <w:rsid w:val="00BB10D1"/>
    <w:rsid w:val="00C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39B9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B39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39B9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B39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6B8B3987-F435-4E63-AB74-7E248454F303}"/>
</file>

<file path=customXml/itemProps2.xml><?xml version="1.0" encoding="utf-8"?>
<ds:datastoreItem xmlns:ds="http://schemas.openxmlformats.org/officeDocument/2006/customXml" ds:itemID="{D49C86AA-6F5A-4590-9925-606596FC8DDB}"/>
</file>

<file path=customXml/itemProps3.xml><?xml version="1.0" encoding="utf-8"?>
<ds:datastoreItem xmlns:ds="http://schemas.openxmlformats.org/officeDocument/2006/customXml" ds:itemID="{D80EB863-A00D-4490-B0BC-2DA2DA6F0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>Волгоградская городская Дума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13</cp:revision>
  <dcterms:created xsi:type="dcterms:W3CDTF">2019-03-04T11:31:00Z</dcterms:created>
  <dcterms:modified xsi:type="dcterms:W3CDTF">2019-03-27T08:13:00Z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